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D4" w:rsidRDefault="00FB1855" w:rsidP="00FB185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B6DD4" w:rsidRDefault="00EB6DD4" w:rsidP="00EB6DD4">
      <w:pPr>
        <w:spacing w:after="0"/>
        <w:rPr>
          <w:rFonts w:ascii="Tahoma" w:hAnsi="Tahoma" w:cs="Tahoma"/>
        </w:rPr>
      </w:pPr>
    </w:p>
    <w:p w:rsidR="0003780D" w:rsidRDefault="00EB6DD4" w:rsidP="00EB6DD4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D55B4">
        <w:rPr>
          <w:rFonts w:ascii="Tahoma" w:hAnsi="Tahoma" w:cs="Tahoma"/>
        </w:rPr>
        <w:t xml:space="preserve">  </w:t>
      </w:r>
      <w:r w:rsidR="00432679">
        <w:rPr>
          <w:rFonts w:ascii="Tahoma" w:hAnsi="Tahoma" w:cs="Tahoma"/>
        </w:rPr>
        <w:t xml:space="preserve">      </w:t>
      </w:r>
      <w:r w:rsidRPr="00EB6DD4">
        <w:rPr>
          <w:rFonts w:ascii="Tahoma" w:hAnsi="Tahoma" w:cs="Tahoma"/>
          <w:b/>
          <w:sz w:val="28"/>
          <w:szCs w:val="28"/>
        </w:rPr>
        <w:t xml:space="preserve">REGULAMIN </w:t>
      </w:r>
    </w:p>
    <w:p w:rsidR="006A3945" w:rsidRPr="006A3945" w:rsidRDefault="00EB6DD4" w:rsidP="006A3945">
      <w:pPr>
        <w:spacing w:after="0"/>
        <w:jc w:val="center"/>
        <w:rPr>
          <w:rFonts w:ascii="Tahoma" w:hAnsi="Tahoma" w:cs="Tahoma"/>
          <w:b/>
        </w:rPr>
      </w:pPr>
      <w:r w:rsidRPr="006A3945">
        <w:rPr>
          <w:rFonts w:ascii="Tahoma" w:hAnsi="Tahoma" w:cs="Tahoma"/>
          <w:b/>
        </w:rPr>
        <w:t>Funduszu Promocyjnego Związku Artystów Wykonawców STOART</w:t>
      </w:r>
    </w:p>
    <w:p w:rsidR="005E7C1C" w:rsidRPr="00FC4BF6" w:rsidRDefault="00432679" w:rsidP="0043267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EB6DD4">
        <w:rPr>
          <w:rFonts w:ascii="Tahoma" w:hAnsi="Tahoma" w:cs="Tahoma"/>
        </w:rPr>
        <w:t xml:space="preserve">tekst ujednolicony sporządzony według stanu prawnego obowiązującego w dniu wejścia w życie uchwały Nadzwyczajnego Walnego Zebrania Delegatów Z.A.W. STOART </w:t>
      </w:r>
      <w:r w:rsidR="005E7C1C">
        <w:rPr>
          <w:rFonts w:ascii="Tahoma" w:hAnsi="Tahoma" w:cs="Tahoma"/>
        </w:rPr>
        <w:t>nr 2/NWZD/2017 w sprawie zmiany Regulaminu Funduszu Promocyjnego Z.A.W. STOART –</w:t>
      </w:r>
      <w:r w:rsidR="0003780D">
        <w:rPr>
          <w:rFonts w:ascii="Tahoma" w:hAnsi="Tahoma" w:cs="Tahoma"/>
        </w:rPr>
        <w:t xml:space="preserve"> </w:t>
      </w:r>
      <w:r w:rsidR="005E7C1C">
        <w:rPr>
          <w:rFonts w:ascii="Tahoma" w:hAnsi="Tahoma" w:cs="Tahoma"/>
        </w:rPr>
        <w:t>uwzględniający zmiany uchwalone przez Walne Zebranie Delegatów Z.A.W. STOART</w:t>
      </w:r>
      <w:r>
        <w:rPr>
          <w:rFonts w:ascii="Tahoma" w:hAnsi="Tahoma" w:cs="Tahoma"/>
        </w:rPr>
        <w:t xml:space="preserve"> </w:t>
      </w:r>
      <w:r w:rsidR="005E7C1C">
        <w:rPr>
          <w:rFonts w:ascii="Tahoma" w:hAnsi="Tahoma" w:cs="Tahoma"/>
        </w:rPr>
        <w:t>w dniu</w:t>
      </w:r>
      <w:r w:rsidR="00BC5497">
        <w:rPr>
          <w:rFonts w:ascii="Tahoma" w:hAnsi="Tahoma" w:cs="Tahoma"/>
        </w:rPr>
        <w:t xml:space="preserve"> </w:t>
      </w:r>
      <w:r w:rsidR="005E7C1C">
        <w:rPr>
          <w:rFonts w:ascii="Tahoma" w:hAnsi="Tahoma" w:cs="Tahoma"/>
        </w:rPr>
        <w:t xml:space="preserve">2 marca 2013 roku oraz w dniu </w:t>
      </w:r>
      <w:r w:rsidR="005E7C1C" w:rsidRPr="00FC4BF6">
        <w:rPr>
          <w:rFonts w:ascii="Tahoma" w:hAnsi="Tahoma" w:cs="Tahoma"/>
        </w:rPr>
        <w:t xml:space="preserve">4 </w:t>
      </w:r>
      <w:r w:rsidR="00FC4BF6" w:rsidRPr="00FC4BF6">
        <w:rPr>
          <w:rFonts w:ascii="Tahoma" w:hAnsi="Tahoma" w:cs="Tahoma"/>
        </w:rPr>
        <w:t>czerwca</w:t>
      </w:r>
      <w:r w:rsidR="0003780D">
        <w:rPr>
          <w:rFonts w:ascii="Tahoma" w:hAnsi="Tahoma" w:cs="Tahoma"/>
        </w:rPr>
        <w:t xml:space="preserve"> 2016 roku</w:t>
      </w:r>
      <w:r>
        <w:rPr>
          <w:rFonts w:ascii="Tahoma" w:hAnsi="Tahoma" w:cs="Tahoma"/>
        </w:rPr>
        <w:t>)</w:t>
      </w:r>
      <w:r w:rsidR="005E7C1C" w:rsidRPr="00FC4BF6">
        <w:rPr>
          <w:rFonts w:ascii="Tahoma" w:hAnsi="Tahoma" w:cs="Tahoma"/>
        </w:rPr>
        <w:t>.</w:t>
      </w:r>
    </w:p>
    <w:p w:rsidR="007625B2" w:rsidRPr="00FC4BF6" w:rsidRDefault="007625B2" w:rsidP="00432679">
      <w:pPr>
        <w:spacing w:after="0"/>
        <w:jc w:val="both"/>
        <w:rPr>
          <w:rFonts w:ascii="Tahoma" w:hAnsi="Tahoma" w:cs="Tahoma"/>
        </w:rPr>
      </w:pPr>
    </w:p>
    <w:p w:rsidR="00AB0CD9" w:rsidRDefault="005E67F0" w:rsidP="00432679">
      <w:pPr>
        <w:spacing w:after="0"/>
        <w:jc w:val="both"/>
        <w:rPr>
          <w:rFonts w:ascii="Tahoma" w:hAnsi="Tahoma" w:cs="Tahoma"/>
        </w:rPr>
      </w:pPr>
      <w:r w:rsidRPr="00FC4BF6">
        <w:rPr>
          <w:rFonts w:ascii="Tahoma" w:hAnsi="Tahoma" w:cs="Tahoma"/>
        </w:rPr>
        <w:t>Na podstawie § 38 pkt 10 lit. e Statutu STOART ustala się – w drodze  uchwały</w:t>
      </w:r>
      <w:r w:rsidR="00013EA2">
        <w:rPr>
          <w:rFonts w:ascii="Tahoma" w:hAnsi="Tahoma" w:cs="Tahoma"/>
        </w:rPr>
        <w:t xml:space="preserve"> </w:t>
      </w:r>
      <w:r w:rsidR="00AB0CD9" w:rsidRPr="00FC4BF6">
        <w:rPr>
          <w:rFonts w:ascii="Tahoma" w:hAnsi="Tahoma" w:cs="Tahoma"/>
        </w:rPr>
        <w:t>Nadzwyczajnego Walnego Zebrania Delegatów Z.A.W. STOART nr</w:t>
      </w:r>
      <w:r w:rsidR="0003780D">
        <w:rPr>
          <w:rFonts w:ascii="Tahoma" w:hAnsi="Tahoma" w:cs="Tahoma"/>
        </w:rPr>
        <w:t xml:space="preserve"> 13 z dnia 4 marca 2012 roku  (ze zmianami</w:t>
      </w:r>
      <w:r w:rsidR="00AB0CD9" w:rsidRPr="00FC4BF6">
        <w:rPr>
          <w:rFonts w:ascii="Tahoma" w:hAnsi="Tahoma" w:cs="Tahoma"/>
        </w:rPr>
        <w:t>) – regulamin Funduszu Promocyjnego</w:t>
      </w:r>
      <w:r w:rsidR="0003780D">
        <w:rPr>
          <w:rFonts w:ascii="Tahoma" w:hAnsi="Tahoma" w:cs="Tahoma"/>
        </w:rPr>
        <w:t>, zwany dalej „Regulaminem”</w:t>
      </w:r>
      <w:r w:rsidR="00AB0CD9">
        <w:rPr>
          <w:rFonts w:ascii="Tahoma" w:hAnsi="Tahoma" w:cs="Tahoma"/>
        </w:rPr>
        <w:t>.</w:t>
      </w:r>
    </w:p>
    <w:p w:rsidR="00AB0CD9" w:rsidRDefault="00AB0CD9" w:rsidP="00432679">
      <w:pPr>
        <w:spacing w:after="0"/>
        <w:jc w:val="both"/>
        <w:rPr>
          <w:rFonts w:ascii="Tahoma" w:hAnsi="Tahoma" w:cs="Tahoma"/>
        </w:rPr>
      </w:pPr>
    </w:p>
    <w:p w:rsidR="00AB0CD9" w:rsidRDefault="00AB0CD9" w:rsidP="0043267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3780D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§ 1</w:t>
      </w:r>
    </w:p>
    <w:p w:rsidR="00AB0CD9" w:rsidRDefault="00AB0CD9" w:rsidP="00432679">
      <w:pPr>
        <w:spacing w:after="0"/>
        <w:jc w:val="both"/>
        <w:rPr>
          <w:rFonts w:ascii="Tahoma" w:hAnsi="Tahoma" w:cs="Tahoma"/>
        </w:rPr>
      </w:pPr>
    </w:p>
    <w:p w:rsidR="00AB0CD9" w:rsidRDefault="00AB0CD9" w:rsidP="0043267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Regulamin określa cel Funduszu Promocyjnego utworzonego przez Walne Zebranie Delegatów w drodze uchwały </w:t>
      </w:r>
      <w:r w:rsidR="002411C3">
        <w:rPr>
          <w:rFonts w:ascii="Tahoma" w:hAnsi="Tahoma" w:cs="Tahoma"/>
        </w:rPr>
        <w:t>nr 2/2001 roku oraz zasady powoływania Komisji Funduszu Pr</w:t>
      </w:r>
      <w:r w:rsidR="0003780D">
        <w:rPr>
          <w:rFonts w:ascii="Tahoma" w:hAnsi="Tahoma" w:cs="Tahoma"/>
        </w:rPr>
        <w:t>omocyjnego i tryb jej działania</w:t>
      </w:r>
      <w:r w:rsidR="002411C3">
        <w:rPr>
          <w:rFonts w:ascii="Tahoma" w:hAnsi="Tahoma" w:cs="Tahoma"/>
        </w:rPr>
        <w:t>.</w:t>
      </w:r>
    </w:p>
    <w:p w:rsidR="002411C3" w:rsidRDefault="002411C3" w:rsidP="00432679">
      <w:pPr>
        <w:spacing w:after="0"/>
        <w:jc w:val="both"/>
        <w:rPr>
          <w:rFonts w:ascii="Tahoma" w:hAnsi="Tahoma" w:cs="Tahoma"/>
        </w:rPr>
      </w:pPr>
    </w:p>
    <w:p w:rsidR="002411C3" w:rsidRDefault="002411C3" w:rsidP="0043267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3780D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§ 2</w:t>
      </w:r>
    </w:p>
    <w:p w:rsidR="002411C3" w:rsidRDefault="002411C3" w:rsidP="00432679">
      <w:pPr>
        <w:spacing w:after="0"/>
        <w:jc w:val="both"/>
        <w:rPr>
          <w:rFonts w:ascii="Tahoma" w:hAnsi="Tahoma" w:cs="Tahoma"/>
        </w:rPr>
      </w:pPr>
    </w:p>
    <w:p w:rsidR="00AE530F" w:rsidRPr="00013EA2" w:rsidRDefault="00013EA2" w:rsidP="00013EA2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Fundusz Promocyjny</w:t>
      </w:r>
      <w:r w:rsidR="002411C3" w:rsidRPr="00013EA2">
        <w:rPr>
          <w:rFonts w:ascii="Tahoma" w:hAnsi="Tahoma" w:cs="Tahoma"/>
        </w:rPr>
        <w:t xml:space="preserve">, zwany dalej „Funduszem” , zasilany jest </w:t>
      </w:r>
      <w:r>
        <w:rPr>
          <w:rFonts w:ascii="Tahoma" w:hAnsi="Tahoma" w:cs="Tahoma"/>
        </w:rPr>
        <w:t>z lokat bankowych Z.A.W. STOART</w:t>
      </w:r>
      <w:r w:rsidR="00676F5D" w:rsidRPr="00013EA2">
        <w:rPr>
          <w:rFonts w:ascii="Tahoma" w:hAnsi="Tahoma" w:cs="Tahoma"/>
        </w:rPr>
        <w:t xml:space="preserve">, w wysokości określonej przez Walne Zebranie Delegatów </w:t>
      </w:r>
      <w:r>
        <w:rPr>
          <w:rFonts w:ascii="Tahoma" w:hAnsi="Tahoma" w:cs="Tahoma"/>
        </w:rPr>
        <w:t>w drodze uchwały</w:t>
      </w:r>
      <w:r w:rsidR="00676F5D" w:rsidRPr="00013EA2">
        <w:rPr>
          <w:rFonts w:ascii="Tahoma" w:hAnsi="Tahoma" w:cs="Tahoma"/>
        </w:rPr>
        <w:t>.</w:t>
      </w:r>
    </w:p>
    <w:p w:rsidR="00BE0D23" w:rsidRPr="00013EA2" w:rsidRDefault="00AE530F" w:rsidP="00013EA2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013EA2">
        <w:rPr>
          <w:rFonts w:ascii="Tahoma" w:hAnsi="Tahoma" w:cs="Tahoma"/>
        </w:rPr>
        <w:t>Praw</w:t>
      </w:r>
      <w:r w:rsidR="00013EA2">
        <w:rPr>
          <w:rFonts w:ascii="Tahoma" w:hAnsi="Tahoma" w:cs="Tahoma"/>
        </w:rPr>
        <w:t>idłowe wykonywanie uchwały</w:t>
      </w:r>
      <w:r w:rsidRPr="00013EA2">
        <w:rPr>
          <w:rFonts w:ascii="Tahoma" w:hAnsi="Tahoma" w:cs="Tahoma"/>
        </w:rPr>
        <w:t>, o której mowa w ust. 1, należy do o</w:t>
      </w:r>
      <w:r w:rsidR="00013EA2">
        <w:rPr>
          <w:rFonts w:ascii="Tahoma" w:hAnsi="Tahoma" w:cs="Tahoma"/>
        </w:rPr>
        <w:t>bowiązków Zarządu Z.A.W. STOART</w:t>
      </w:r>
      <w:r w:rsidRPr="00013EA2">
        <w:rPr>
          <w:rFonts w:ascii="Tahoma" w:hAnsi="Tahoma" w:cs="Tahoma"/>
        </w:rPr>
        <w:t>.</w:t>
      </w:r>
    </w:p>
    <w:p w:rsidR="00BE0D23" w:rsidRDefault="00BE0D23" w:rsidP="00432679">
      <w:pPr>
        <w:pStyle w:val="Akapitzlist"/>
        <w:spacing w:after="0"/>
        <w:ind w:left="1068"/>
        <w:jc w:val="both"/>
        <w:rPr>
          <w:rFonts w:ascii="Tahoma" w:hAnsi="Tahoma" w:cs="Tahoma"/>
        </w:rPr>
      </w:pPr>
    </w:p>
    <w:p w:rsidR="006B53CF" w:rsidRPr="00002C1C" w:rsidRDefault="006B53CF" w:rsidP="00432679">
      <w:pPr>
        <w:spacing w:after="0"/>
        <w:ind w:left="4248"/>
        <w:jc w:val="both"/>
        <w:rPr>
          <w:rFonts w:ascii="Tahoma" w:hAnsi="Tahoma" w:cs="Tahoma"/>
          <w:b/>
          <w:sz w:val="24"/>
          <w:szCs w:val="24"/>
        </w:rPr>
      </w:pPr>
      <w:r w:rsidRPr="00002C1C">
        <w:rPr>
          <w:rFonts w:ascii="Tahoma" w:hAnsi="Tahoma" w:cs="Tahoma"/>
          <w:b/>
          <w:sz w:val="24"/>
          <w:szCs w:val="24"/>
        </w:rPr>
        <w:t>§ 3</w:t>
      </w:r>
    </w:p>
    <w:p w:rsidR="006B53CF" w:rsidRPr="00013EA2" w:rsidRDefault="006B53CF" w:rsidP="00013EA2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013EA2">
        <w:rPr>
          <w:rFonts w:ascii="Tahoma" w:hAnsi="Tahoma" w:cs="Tahoma"/>
        </w:rPr>
        <w:t>Środki pieniężne Funduszu przeznacza się na następujące cele:</w:t>
      </w:r>
    </w:p>
    <w:p w:rsidR="006B53CF" w:rsidRDefault="006B53CF" w:rsidP="00432679">
      <w:pPr>
        <w:numPr>
          <w:ilvl w:val="0"/>
          <w:numId w:val="4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promowanie artystycznej działalności członków zwyczajnych STOART,</w:t>
      </w:r>
    </w:p>
    <w:p w:rsidR="006B53CF" w:rsidRDefault="006B53CF" w:rsidP="00432679">
      <w:pPr>
        <w:numPr>
          <w:ilvl w:val="0"/>
          <w:numId w:val="4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stypendia artystyczne dla artystów wykonawców,</w:t>
      </w:r>
    </w:p>
    <w:p w:rsidR="006B53CF" w:rsidRDefault="006B53CF" w:rsidP="00432679">
      <w:pPr>
        <w:numPr>
          <w:ilvl w:val="0"/>
          <w:numId w:val="4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nagrody za znaczące osiągnięcia na polu działalności artystycznej lub społecznej na rzecz środowiska muzycznego,</w:t>
      </w:r>
    </w:p>
    <w:p w:rsidR="006B53CF" w:rsidRDefault="006B53CF" w:rsidP="00432679">
      <w:pPr>
        <w:numPr>
          <w:ilvl w:val="0"/>
          <w:numId w:val="4"/>
        </w:numPr>
        <w:spacing w:after="0"/>
        <w:ind w:left="1134"/>
        <w:jc w:val="both"/>
        <w:rPr>
          <w:rFonts w:ascii="Tahoma" w:hAnsi="Tahoma" w:cs="Tahoma"/>
        </w:rPr>
      </w:pPr>
      <w:r w:rsidRPr="00FD0C83">
        <w:rPr>
          <w:rFonts w:ascii="Tahoma" w:hAnsi="Tahoma" w:cs="Tahoma"/>
          <w:bCs/>
        </w:rPr>
        <w:t>popularyzowanie działalności STOART prz</w:t>
      </w:r>
      <w:r w:rsidR="00EF5F92">
        <w:rPr>
          <w:rFonts w:ascii="Tahoma" w:hAnsi="Tahoma" w:cs="Tahoma"/>
          <w:bCs/>
        </w:rPr>
        <w:t>ez członków wspierających STOART</w:t>
      </w:r>
      <w:r w:rsidRPr="00FD0C83">
        <w:rPr>
          <w:rFonts w:ascii="Tahoma" w:hAnsi="Tahoma" w:cs="Tahoma"/>
          <w:bCs/>
        </w:rPr>
        <w:t>, będących osobami prawnym</w:t>
      </w:r>
      <w:r w:rsidR="00EF5F92">
        <w:rPr>
          <w:rFonts w:ascii="Tahoma" w:hAnsi="Tahoma" w:cs="Tahoma"/>
          <w:bCs/>
        </w:rPr>
        <w:t>i – na podstawie pisemnej umowy</w:t>
      </w:r>
      <w:r w:rsidRPr="00FD0C83">
        <w:rPr>
          <w:rFonts w:ascii="Tahoma" w:hAnsi="Tahoma" w:cs="Tahoma"/>
          <w:bCs/>
        </w:rPr>
        <w:t>, a także przez inne podmioty – na podstawie wniosku</w:t>
      </w:r>
      <w:r>
        <w:rPr>
          <w:rFonts w:ascii="Tahoma" w:hAnsi="Tahoma" w:cs="Tahoma"/>
        </w:rPr>
        <w:t>,</w:t>
      </w:r>
    </w:p>
    <w:p w:rsidR="006B53CF" w:rsidRDefault="006B53CF" w:rsidP="00432679">
      <w:pPr>
        <w:numPr>
          <w:ilvl w:val="0"/>
          <w:numId w:val="4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dotowanie lub udzielanie pożyczek na realizację wybitnych muzycznych przedsięwzięć artystycznych.</w:t>
      </w:r>
    </w:p>
    <w:p w:rsidR="006B53CF" w:rsidRPr="00542ABB" w:rsidRDefault="006B53CF" w:rsidP="00432679">
      <w:pPr>
        <w:numPr>
          <w:ilvl w:val="0"/>
          <w:numId w:val="4"/>
        </w:numPr>
        <w:spacing w:after="0"/>
        <w:ind w:left="1134"/>
        <w:jc w:val="both"/>
        <w:rPr>
          <w:rFonts w:ascii="Tahoma" w:hAnsi="Tahoma" w:cs="Tahoma"/>
        </w:rPr>
      </w:pPr>
      <w:r w:rsidRPr="00542ABB">
        <w:rPr>
          <w:rFonts w:ascii="Tahoma" w:hAnsi="Tahoma" w:cs="Tahoma"/>
        </w:rPr>
        <w:t>promowanie oraz identyfikację artystów wykonawców oraz ich artystycznych</w:t>
      </w:r>
      <w:r>
        <w:rPr>
          <w:rFonts w:ascii="Tahoma" w:hAnsi="Tahoma" w:cs="Tahoma"/>
        </w:rPr>
        <w:t xml:space="preserve"> </w:t>
      </w:r>
      <w:r w:rsidRPr="00542ABB">
        <w:rPr>
          <w:rFonts w:ascii="Tahoma" w:hAnsi="Tahoma" w:cs="Tahoma"/>
        </w:rPr>
        <w:t>wykonań utworów muzy</w:t>
      </w:r>
      <w:r w:rsidR="0003780D">
        <w:rPr>
          <w:rFonts w:ascii="Tahoma" w:hAnsi="Tahoma" w:cs="Tahoma"/>
        </w:rPr>
        <w:t>cznych i słowno-muzycznych</w:t>
      </w:r>
      <w:r w:rsidRPr="00542ABB">
        <w:rPr>
          <w:rFonts w:ascii="Tahoma" w:hAnsi="Tahoma" w:cs="Tahoma"/>
        </w:rPr>
        <w:t>, a także promowanie</w:t>
      </w:r>
      <w:r>
        <w:rPr>
          <w:rFonts w:ascii="Tahoma" w:hAnsi="Tahoma" w:cs="Tahoma"/>
        </w:rPr>
        <w:t xml:space="preserve"> działalności ZAW STOART.</w:t>
      </w:r>
    </w:p>
    <w:p w:rsidR="006B53CF" w:rsidRPr="00013EA2" w:rsidRDefault="006B53CF" w:rsidP="00013EA2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013EA2">
        <w:rPr>
          <w:rFonts w:ascii="Tahoma" w:hAnsi="Tahoma" w:cs="Tahoma"/>
        </w:rPr>
        <w:t>Pisemne wnioski w sprawie przyznania środków pieniężnych z</w:t>
      </w:r>
      <w:r w:rsidR="008F7650" w:rsidRPr="00013EA2">
        <w:rPr>
          <w:rFonts w:ascii="Tahoma" w:hAnsi="Tahoma" w:cs="Tahoma"/>
        </w:rPr>
        <w:t xml:space="preserve"> Funduszu przyjmuje</w:t>
      </w:r>
      <w:r w:rsidR="00013EA2">
        <w:rPr>
          <w:rFonts w:ascii="Tahoma" w:hAnsi="Tahoma" w:cs="Tahoma"/>
        </w:rPr>
        <w:t xml:space="preserve"> i rejestruje Biuro Wykonawcze</w:t>
      </w:r>
      <w:r w:rsidRPr="00013EA2">
        <w:rPr>
          <w:rFonts w:ascii="Tahoma" w:hAnsi="Tahoma" w:cs="Tahoma"/>
        </w:rPr>
        <w:t>.</w:t>
      </w:r>
    </w:p>
    <w:p w:rsidR="006B53CF" w:rsidRPr="00013EA2" w:rsidRDefault="00013EA2" w:rsidP="008B17EF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Decyzje, w formie uchwały</w:t>
      </w:r>
      <w:r w:rsidR="006B53CF" w:rsidRPr="00013EA2">
        <w:rPr>
          <w:rFonts w:ascii="Tahoma" w:hAnsi="Tahoma" w:cs="Tahoma"/>
        </w:rPr>
        <w:t xml:space="preserve">, o przeznaczeniu środków pieniężnych z Funduszu na  </w:t>
      </w:r>
      <w:r>
        <w:rPr>
          <w:rFonts w:ascii="Tahoma" w:hAnsi="Tahoma" w:cs="Tahoma"/>
        </w:rPr>
        <w:t xml:space="preserve"> określony cel podejmuje Zarząd</w:t>
      </w:r>
      <w:r w:rsidR="006B53CF" w:rsidRPr="00013EA2">
        <w:rPr>
          <w:rFonts w:ascii="Tahoma" w:hAnsi="Tahoma" w:cs="Tahoma"/>
        </w:rPr>
        <w:t>, na wniosek Komisji Promocyjnej lub z własnej inicjatywy. Decyzje o przeznaczeniu środków pieniężnych na cel określony w ust. 1 pkt 6 podejm</w:t>
      </w:r>
      <w:r>
        <w:rPr>
          <w:rFonts w:ascii="Tahoma" w:hAnsi="Tahoma" w:cs="Tahoma"/>
        </w:rPr>
        <w:t>uje Zarząd z własnej inicjatywy</w:t>
      </w:r>
      <w:r w:rsidR="006B53CF" w:rsidRPr="00013EA2">
        <w:rPr>
          <w:rFonts w:ascii="Tahoma" w:hAnsi="Tahoma" w:cs="Tahoma"/>
        </w:rPr>
        <w:t>.</w:t>
      </w:r>
    </w:p>
    <w:p w:rsidR="006B53CF" w:rsidRPr="00013EA2" w:rsidRDefault="006B53CF" w:rsidP="008B17EF">
      <w:pPr>
        <w:pStyle w:val="Tekstpodstawowy"/>
        <w:numPr>
          <w:ilvl w:val="0"/>
          <w:numId w:val="6"/>
        </w:numPr>
        <w:ind w:right="-468"/>
        <w:rPr>
          <w:rFonts w:ascii="Tahoma" w:hAnsi="Tahoma" w:cs="Tahoma"/>
          <w:b w:val="0"/>
          <w:bCs/>
          <w:sz w:val="22"/>
          <w:szCs w:val="22"/>
        </w:rPr>
      </w:pPr>
      <w:r w:rsidRPr="00FD0C83">
        <w:rPr>
          <w:rFonts w:ascii="Tahoma" w:hAnsi="Tahoma" w:cs="Tahoma"/>
          <w:b w:val="0"/>
          <w:bCs/>
          <w:sz w:val="22"/>
          <w:szCs w:val="22"/>
        </w:rPr>
        <w:t xml:space="preserve">Komisja promocyjna obowiązana jest rozpatrywać wnioski w kolejności ich </w:t>
      </w:r>
      <w:r w:rsidR="00013EA2">
        <w:rPr>
          <w:rFonts w:ascii="Tahoma" w:hAnsi="Tahoma" w:cs="Tahoma"/>
          <w:b w:val="0"/>
          <w:bCs/>
        </w:rPr>
        <w:t>wpływu</w:t>
      </w:r>
      <w:r w:rsidRPr="00013EA2">
        <w:rPr>
          <w:rFonts w:ascii="Tahoma" w:hAnsi="Tahoma" w:cs="Tahoma"/>
          <w:b w:val="0"/>
          <w:bCs/>
        </w:rPr>
        <w:t>, ustalanej na podstawie rejestru , o którym mowa w ust. 2.</w:t>
      </w:r>
    </w:p>
    <w:p w:rsidR="006B53CF" w:rsidRPr="00013EA2" w:rsidRDefault="006B53CF" w:rsidP="008B17EF">
      <w:pPr>
        <w:pStyle w:val="Tekstpodstawowy"/>
        <w:numPr>
          <w:ilvl w:val="0"/>
          <w:numId w:val="6"/>
        </w:numPr>
        <w:spacing w:line="276" w:lineRule="auto"/>
        <w:ind w:right="-468"/>
        <w:rPr>
          <w:rFonts w:ascii="Tahoma" w:hAnsi="Tahoma" w:cs="Tahoma"/>
          <w:b w:val="0"/>
          <w:bCs/>
          <w:sz w:val="22"/>
          <w:szCs w:val="22"/>
        </w:rPr>
      </w:pPr>
      <w:r w:rsidRPr="00FD0C83">
        <w:rPr>
          <w:rFonts w:ascii="Tahoma" w:hAnsi="Tahoma" w:cs="Tahoma"/>
          <w:b w:val="0"/>
          <w:bCs/>
          <w:sz w:val="22"/>
          <w:szCs w:val="22"/>
        </w:rPr>
        <w:t>Członkow</w:t>
      </w:r>
      <w:r w:rsidR="008B17EF">
        <w:rPr>
          <w:rFonts w:ascii="Tahoma" w:hAnsi="Tahoma" w:cs="Tahoma"/>
          <w:b w:val="0"/>
          <w:bCs/>
          <w:sz w:val="22"/>
          <w:szCs w:val="22"/>
        </w:rPr>
        <w:t>ie Zarządu i Komisji Rewizyjnej</w:t>
      </w:r>
      <w:r w:rsidRPr="00FD0C83">
        <w:rPr>
          <w:rFonts w:ascii="Tahoma" w:hAnsi="Tahoma" w:cs="Tahoma"/>
          <w:b w:val="0"/>
          <w:bCs/>
          <w:sz w:val="22"/>
          <w:szCs w:val="22"/>
        </w:rPr>
        <w:t xml:space="preserve">, a także członkowie komisji </w:t>
      </w:r>
      <w:r w:rsidR="00013EA2">
        <w:rPr>
          <w:rFonts w:ascii="Tahoma" w:hAnsi="Tahoma" w:cs="Tahoma"/>
          <w:b w:val="0"/>
          <w:bCs/>
          <w:sz w:val="22"/>
          <w:szCs w:val="22"/>
        </w:rPr>
        <w:t>promocyjnej</w:t>
      </w:r>
      <w:r w:rsidRPr="00013EA2">
        <w:rPr>
          <w:rFonts w:ascii="Tahoma" w:hAnsi="Tahoma" w:cs="Tahoma"/>
          <w:b w:val="0"/>
          <w:bCs/>
          <w:sz w:val="22"/>
          <w:szCs w:val="22"/>
        </w:rPr>
        <w:t>, korzystający ze środków pieniężnych przeznaczonych z Funduszu obowiązani</w:t>
      </w:r>
      <w:r w:rsidR="00013EA2">
        <w:rPr>
          <w:rFonts w:ascii="Tahoma" w:hAnsi="Tahoma" w:cs="Tahoma"/>
          <w:b w:val="0"/>
          <w:bCs/>
          <w:sz w:val="22"/>
          <w:szCs w:val="22"/>
        </w:rPr>
        <w:t xml:space="preserve"> są, w każdym półroczu</w:t>
      </w:r>
      <w:r w:rsidRPr="00013EA2">
        <w:rPr>
          <w:rFonts w:ascii="Tahoma" w:hAnsi="Tahoma" w:cs="Tahoma"/>
          <w:b w:val="0"/>
          <w:bCs/>
          <w:sz w:val="22"/>
          <w:szCs w:val="22"/>
        </w:rPr>
        <w:t>, składać Zarządowi pisemne oświadczenie określające cel na jaki te</w:t>
      </w:r>
    </w:p>
    <w:p w:rsidR="006B53CF" w:rsidRDefault="006B53CF" w:rsidP="008B17EF">
      <w:pPr>
        <w:pStyle w:val="Tekstpodstawowy"/>
        <w:spacing w:line="276" w:lineRule="auto"/>
        <w:ind w:right="-468"/>
        <w:rPr>
          <w:rFonts w:ascii="Tahoma" w:hAnsi="Tahoma" w:cs="Tahoma"/>
          <w:b w:val="0"/>
          <w:bCs/>
          <w:sz w:val="22"/>
          <w:szCs w:val="22"/>
        </w:rPr>
      </w:pPr>
      <w:r>
        <w:rPr>
          <w:rFonts w:ascii="Tahoma" w:hAnsi="Tahoma" w:cs="Tahoma"/>
          <w:b w:val="0"/>
          <w:bCs/>
          <w:sz w:val="22"/>
          <w:szCs w:val="22"/>
        </w:rPr>
        <w:t xml:space="preserve">       </w:t>
      </w:r>
      <w:r w:rsidRPr="00FD0C83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="00013EA2">
        <w:rPr>
          <w:rFonts w:ascii="Tahoma" w:hAnsi="Tahoma" w:cs="Tahoma"/>
          <w:b w:val="0"/>
          <w:bCs/>
          <w:sz w:val="22"/>
          <w:szCs w:val="22"/>
        </w:rPr>
        <w:t xml:space="preserve">  </w:t>
      </w:r>
      <w:r w:rsidRPr="00FD0C83">
        <w:rPr>
          <w:rFonts w:ascii="Tahoma" w:hAnsi="Tahoma" w:cs="Tahoma"/>
          <w:b w:val="0"/>
          <w:bCs/>
          <w:sz w:val="22"/>
          <w:szCs w:val="22"/>
        </w:rPr>
        <w:t>środki zostały prze</w:t>
      </w:r>
      <w:r>
        <w:rPr>
          <w:rFonts w:ascii="Tahoma" w:hAnsi="Tahoma" w:cs="Tahoma"/>
          <w:b w:val="0"/>
          <w:bCs/>
          <w:sz w:val="22"/>
          <w:szCs w:val="22"/>
        </w:rPr>
        <w:t xml:space="preserve">znaczone oraz wielkość środków </w:t>
      </w:r>
      <w:r w:rsidR="008B17EF">
        <w:rPr>
          <w:rFonts w:ascii="Tahoma" w:hAnsi="Tahoma" w:cs="Tahoma"/>
          <w:b w:val="0"/>
          <w:bCs/>
          <w:sz w:val="22"/>
          <w:szCs w:val="22"/>
        </w:rPr>
        <w:t>pieniężnych</w:t>
      </w:r>
      <w:r w:rsidRPr="00FD0C83">
        <w:rPr>
          <w:rFonts w:ascii="Tahoma" w:hAnsi="Tahoma" w:cs="Tahoma"/>
          <w:b w:val="0"/>
          <w:bCs/>
          <w:sz w:val="22"/>
          <w:szCs w:val="22"/>
        </w:rPr>
        <w:t xml:space="preserve">, z których skorzystali </w:t>
      </w:r>
    </w:p>
    <w:p w:rsidR="006B53CF" w:rsidRPr="00FD0C83" w:rsidRDefault="006B53CF" w:rsidP="008B17EF">
      <w:pPr>
        <w:pStyle w:val="Tekstpodstawowy"/>
        <w:spacing w:line="276" w:lineRule="auto"/>
        <w:ind w:right="-468"/>
        <w:rPr>
          <w:rFonts w:ascii="Tahoma" w:hAnsi="Tahoma" w:cs="Tahoma"/>
          <w:b w:val="0"/>
          <w:bCs/>
          <w:sz w:val="22"/>
          <w:szCs w:val="22"/>
        </w:rPr>
      </w:pPr>
      <w:r>
        <w:rPr>
          <w:rFonts w:ascii="Tahoma" w:hAnsi="Tahoma" w:cs="Tahoma"/>
          <w:b w:val="0"/>
          <w:bCs/>
          <w:sz w:val="22"/>
          <w:szCs w:val="22"/>
        </w:rPr>
        <w:t xml:space="preserve">        </w:t>
      </w:r>
      <w:r w:rsidR="00013EA2">
        <w:rPr>
          <w:rFonts w:ascii="Tahoma" w:hAnsi="Tahoma" w:cs="Tahoma"/>
          <w:b w:val="0"/>
          <w:bCs/>
          <w:sz w:val="22"/>
          <w:szCs w:val="22"/>
        </w:rPr>
        <w:t xml:space="preserve">  </w:t>
      </w:r>
      <w:r w:rsidRPr="00FD0C83">
        <w:rPr>
          <w:rFonts w:ascii="Tahoma" w:hAnsi="Tahoma" w:cs="Tahoma"/>
          <w:b w:val="0"/>
          <w:bCs/>
          <w:sz w:val="22"/>
          <w:szCs w:val="22"/>
        </w:rPr>
        <w:t>w jakiejkolwiek formie</w:t>
      </w:r>
      <w:r>
        <w:rPr>
          <w:rFonts w:ascii="Tahoma" w:hAnsi="Tahoma" w:cs="Tahoma"/>
          <w:b w:val="0"/>
          <w:bCs/>
          <w:sz w:val="22"/>
          <w:szCs w:val="22"/>
        </w:rPr>
        <w:t>.</w:t>
      </w:r>
    </w:p>
    <w:p w:rsidR="006B53CF" w:rsidRPr="00FD0C83" w:rsidRDefault="006B53CF" w:rsidP="00432679">
      <w:pPr>
        <w:spacing w:after="0"/>
        <w:jc w:val="both"/>
        <w:rPr>
          <w:rFonts w:ascii="Tahoma" w:hAnsi="Tahoma" w:cs="Tahoma"/>
        </w:rPr>
      </w:pPr>
    </w:p>
    <w:p w:rsidR="006B53CF" w:rsidRPr="00002C1C" w:rsidRDefault="0003780D" w:rsidP="00432679">
      <w:pPr>
        <w:spacing w:after="0"/>
        <w:ind w:left="424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</w:rPr>
        <w:t xml:space="preserve"> </w:t>
      </w:r>
      <w:r w:rsidR="006B53CF">
        <w:rPr>
          <w:rFonts w:ascii="Tahoma" w:hAnsi="Tahoma" w:cs="Tahoma"/>
        </w:rPr>
        <w:t xml:space="preserve"> </w:t>
      </w:r>
      <w:r w:rsidR="006B53CF" w:rsidRPr="00002C1C">
        <w:rPr>
          <w:rFonts w:ascii="Tahoma" w:hAnsi="Tahoma" w:cs="Tahoma"/>
          <w:b/>
          <w:sz w:val="24"/>
          <w:szCs w:val="24"/>
        </w:rPr>
        <w:t>§ 4</w:t>
      </w:r>
    </w:p>
    <w:p w:rsidR="006B53CF" w:rsidRPr="0003780D" w:rsidRDefault="006B53CF" w:rsidP="0003780D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03780D">
        <w:rPr>
          <w:rFonts w:ascii="Tahoma" w:hAnsi="Tahoma" w:cs="Tahoma"/>
        </w:rPr>
        <w:t>Komisja Pro</w:t>
      </w:r>
      <w:r w:rsidR="0003780D">
        <w:rPr>
          <w:rFonts w:ascii="Tahoma" w:hAnsi="Tahoma" w:cs="Tahoma"/>
        </w:rPr>
        <w:t>mocyjna składa się z 3 – 5 osób</w:t>
      </w:r>
      <w:r w:rsidRPr="0003780D">
        <w:rPr>
          <w:rFonts w:ascii="Tahoma" w:hAnsi="Tahoma" w:cs="Tahoma"/>
        </w:rPr>
        <w:t>, w zależności od potrzeb, które określa Zarząd.</w:t>
      </w:r>
    </w:p>
    <w:p w:rsidR="006B53CF" w:rsidRPr="0003780D" w:rsidRDefault="0003780D" w:rsidP="0003780D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Członków Komisji Promocyjnej</w:t>
      </w:r>
      <w:r w:rsidR="006B53CF" w:rsidRPr="0003780D">
        <w:rPr>
          <w:rFonts w:ascii="Tahoma" w:hAnsi="Tahoma" w:cs="Tahoma"/>
        </w:rPr>
        <w:t>, w tym przewodniczącego, za ich zgodą, wyznacza Zarząd spośród członków zwyczajnych STOART.</w:t>
      </w:r>
    </w:p>
    <w:p w:rsidR="006B53CF" w:rsidRPr="0003780D" w:rsidRDefault="006B53CF" w:rsidP="0003780D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03780D">
        <w:rPr>
          <w:rFonts w:ascii="Tahoma" w:hAnsi="Tahoma" w:cs="Tahoma"/>
        </w:rPr>
        <w:t>Tryb działania Komisji Promocyjnej ok</w:t>
      </w:r>
      <w:r w:rsidR="0003780D">
        <w:rPr>
          <w:rFonts w:ascii="Tahoma" w:hAnsi="Tahoma" w:cs="Tahoma"/>
        </w:rPr>
        <w:t>reśla jej regulamin</w:t>
      </w:r>
      <w:r w:rsidR="008F7650" w:rsidRPr="0003780D">
        <w:rPr>
          <w:rFonts w:ascii="Tahoma" w:hAnsi="Tahoma" w:cs="Tahoma"/>
        </w:rPr>
        <w:t>, uchwalony</w:t>
      </w:r>
      <w:r w:rsidR="0003780D" w:rsidRPr="0003780D">
        <w:rPr>
          <w:rFonts w:ascii="Tahoma" w:hAnsi="Tahoma" w:cs="Tahoma"/>
        </w:rPr>
        <w:t xml:space="preserve"> </w:t>
      </w:r>
      <w:r w:rsidRPr="0003780D">
        <w:rPr>
          <w:rFonts w:ascii="Tahoma" w:hAnsi="Tahoma" w:cs="Tahoma"/>
        </w:rPr>
        <w:t>przez Zarząd.</w:t>
      </w:r>
    </w:p>
    <w:p w:rsidR="006B53CF" w:rsidRPr="0003780D" w:rsidRDefault="0003780D" w:rsidP="0003780D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Członkowi Komisji Promocyjnej</w:t>
      </w:r>
      <w:r w:rsidR="006B53CF" w:rsidRPr="0003780D">
        <w:rPr>
          <w:rFonts w:ascii="Tahoma" w:hAnsi="Tahoma" w:cs="Tahoma"/>
        </w:rPr>
        <w:t>, za udział w jej posiedzeniu, przys</w:t>
      </w:r>
      <w:r w:rsidR="008F7650" w:rsidRPr="0003780D">
        <w:rPr>
          <w:rFonts w:ascii="Tahoma" w:hAnsi="Tahoma" w:cs="Tahoma"/>
        </w:rPr>
        <w:t xml:space="preserve">ługuje dieta </w:t>
      </w:r>
      <w:r w:rsidR="006B53CF" w:rsidRPr="0003780D">
        <w:rPr>
          <w:rFonts w:ascii="Tahoma" w:hAnsi="Tahoma" w:cs="Tahoma"/>
        </w:rPr>
        <w:t>w wysokości określonej przez Walne Zebranie.</w:t>
      </w:r>
    </w:p>
    <w:p w:rsidR="006B53CF" w:rsidRDefault="006B53CF" w:rsidP="00432679">
      <w:pPr>
        <w:spacing w:after="0"/>
        <w:ind w:left="708"/>
        <w:jc w:val="both"/>
        <w:rPr>
          <w:rFonts w:ascii="Tahoma" w:hAnsi="Tahoma" w:cs="Tahoma"/>
        </w:rPr>
      </w:pPr>
    </w:p>
    <w:p w:rsidR="006B53CF" w:rsidRPr="00002C1C" w:rsidRDefault="006B53CF" w:rsidP="00432679">
      <w:pPr>
        <w:spacing w:after="0"/>
        <w:ind w:left="4248"/>
        <w:jc w:val="both"/>
        <w:rPr>
          <w:rFonts w:ascii="Tahoma" w:hAnsi="Tahoma" w:cs="Tahoma"/>
          <w:b/>
          <w:sz w:val="24"/>
          <w:szCs w:val="24"/>
        </w:rPr>
      </w:pPr>
      <w:r w:rsidRPr="00002C1C">
        <w:rPr>
          <w:rFonts w:ascii="Tahoma" w:hAnsi="Tahoma" w:cs="Tahoma"/>
          <w:sz w:val="24"/>
          <w:szCs w:val="24"/>
        </w:rPr>
        <w:t xml:space="preserve">  </w:t>
      </w:r>
      <w:r w:rsidRPr="00002C1C">
        <w:rPr>
          <w:rFonts w:ascii="Tahoma" w:hAnsi="Tahoma" w:cs="Tahoma"/>
          <w:b/>
          <w:sz w:val="24"/>
          <w:szCs w:val="24"/>
        </w:rPr>
        <w:t>§ 5</w:t>
      </w:r>
    </w:p>
    <w:p w:rsidR="006B53CF" w:rsidRDefault="006B53CF" w:rsidP="00432679">
      <w:pPr>
        <w:spacing w:after="0"/>
        <w:jc w:val="both"/>
        <w:rPr>
          <w:rFonts w:ascii="Tahoma" w:hAnsi="Tahoma" w:cs="Tahoma"/>
          <w:b/>
        </w:rPr>
      </w:pPr>
    </w:p>
    <w:p w:rsidR="006B53CF" w:rsidRDefault="006B53CF" w:rsidP="00432679">
      <w:pPr>
        <w:spacing w:after="0"/>
        <w:ind w:left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Traci moc Regulamin Komisji Funduszu Promocyjnego STOART uchwalony przez Nadzwyczajne Walne Zebranie STOART obradujące w Warszawie w dniach 17 i 24 czerwca 2007 roku – uchwałą nr 14/2007 z dnia 24 czerwca 2007 r.</w:t>
      </w:r>
    </w:p>
    <w:p w:rsidR="006B53CF" w:rsidRDefault="006B53CF" w:rsidP="00432679">
      <w:pPr>
        <w:spacing w:after="0"/>
        <w:ind w:firstLine="708"/>
        <w:jc w:val="both"/>
        <w:rPr>
          <w:rFonts w:ascii="Tahoma" w:hAnsi="Tahoma" w:cs="Tahoma"/>
        </w:rPr>
      </w:pPr>
    </w:p>
    <w:p w:rsidR="006B53CF" w:rsidRPr="00002C1C" w:rsidRDefault="006B53CF" w:rsidP="00432679">
      <w:pPr>
        <w:spacing w:after="0"/>
        <w:ind w:firstLine="70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002C1C">
        <w:rPr>
          <w:rFonts w:ascii="Tahoma" w:hAnsi="Tahoma" w:cs="Tahoma"/>
          <w:b/>
          <w:sz w:val="24"/>
          <w:szCs w:val="24"/>
        </w:rPr>
        <w:t>§ 6</w:t>
      </w:r>
    </w:p>
    <w:p w:rsidR="006B53CF" w:rsidRDefault="006B53CF" w:rsidP="00432679">
      <w:pPr>
        <w:spacing w:after="0"/>
        <w:ind w:firstLine="708"/>
        <w:jc w:val="both"/>
        <w:rPr>
          <w:rFonts w:ascii="Tahoma" w:hAnsi="Tahoma" w:cs="Tahoma"/>
          <w:b/>
        </w:rPr>
      </w:pPr>
    </w:p>
    <w:p w:rsidR="00706005" w:rsidRDefault="006B53CF" w:rsidP="00013EA2">
      <w:pPr>
        <w:spacing w:after="0"/>
        <w:ind w:left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Regulamin wchodzi w życie z dniem zarejestrowania przez sąd rejestrowy zmian Statutu  STOART uchwalonych przez Nadzwyczajne Walne Zebrania Delegatów obradujące w dniu 4 marca 2012 roku</w:t>
      </w:r>
      <w:r w:rsidR="008B17EF">
        <w:rPr>
          <w:rFonts w:ascii="Tahoma" w:hAnsi="Tahoma" w:cs="Tahoma"/>
        </w:rPr>
        <w:t xml:space="preserve"> ( uchwały Nr 1/2012 – 7/2012 )</w:t>
      </w:r>
      <w:r>
        <w:rPr>
          <w:rFonts w:ascii="Tahoma" w:hAnsi="Tahoma" w:cs="Tahoma"/>
        </w:rPr>
        <w:t xml:space="preserve">, w dniu 2 marca 2013 r. ( uchwały Nr 1/2013 – 18/2013 i 24/2013 ) oraz 4 czerwca 2016 roku </w:t>
      </w:r>
    </w:p>
    <w:p w:rsidR="006B53CF" w:rsidRDefault="00013EA2" w:rsidP="00013EA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(</w:t>
      </w:r>
      <w:r w:rsidR="006B53CF">
        <w:rPr>
          <w:rFonts w:ascii="Tahoma" w:hAnsi="Tahoma" w:cs="Tahoma"/>
        </w:rPr>
        <w:t xml:space="preserve">uchwała nr 1/NWZD/2016 )  mianowicie z dniem </w:t>
      </w:r>
      <w:r w:rsidR="008F7650">
        <w:rPr>
          <w:rFonts w:ascii="Tahoma" w:hAnsi="Tahoma" w:cs="Tahoma"/>
        </w:rPr>
        <w:t>4 czerwca</w:t>
      </w:r>
      <w:r w:rsidR="008B17EF">
        <w:rPr>
          <w:rFonts w:ascii="Tahoma" w:hAnsi="Tahoma" w:cs="Tahoma"/>
        </w:rPr>
        <w:t xml:space="preserve"> 2016 roku</w:t>
      </w:r>
      <w:r w:rsidR="006B53CF">
        <w:rPr>
          <w:rFonts w:ascii="Tahoma" w:hAnsi="Tahoma" w:cs="Tahoma"/>
        </w:rPr>
        <w:t>.</w:t>
      </w:r>
    </w:p>
    <w:p w:rsidR="006B53CF" w:rsidRDefault="006B53CF" w:rsidP="0003780D">
      <w:pPr>
        <w:spacing w:after="0"/>
        <w:jc w:val="both"/>
        <w:rPr>
          <w:rFonts w:ascii="Tahoma" w:hAnsi="Tahoma" w:cs="Tahoma"/>
        </w:rPr>
      </w:pPr>
    </w:p>
    <w:p w:rsidR="006B53CF" w:rsidRDefault="006B53CF" w:rsidP="0043267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6B53CF" w:rsidRDefault="006B53CF" w:rsidP="006B53C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Sekretarz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Przewodniczący</w:t>
      </w:r>
    </w:p>
    <w:p w:rsidR="006B53CF" w:rsidRDefault="006B53CF" w:rsidP="006B53C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Nadzwyczajnego Walnego Zebrania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Nadzwyczajnego Walnego Zebrania </w:t>
      </w:r>
    </w:p>
    <w:p w:rsidR="006B53CF" w:rsidRDefault="006B53CF" w:rsidP="006B53C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Delegatów STOART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Delegatów STOART     </w:t>
      </w:r>
    </w:p>
    <w:p w:rsidR="006B53CF" w:rsidRDefault="006B53CF" w:rsidP="006B53C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6B53CF" w:rsidRDefault="006B53CF" w:rsidP="006B53C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6B53CF" w:rsidRDefault="0003780D" w:rsidP="006B53C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6B53CF">
        <w:rPr>
          <w:rFonts w:ascii="Tahoma" w:hAnsi="Tahoma" w:cs="Tahoma"/>
          <w:sz w:val="20"/>
          <w:szCs w:val="20"/>
        </w:rPr>
        <w:t xml:space="preserve">                         </w:t>
      </w:r>
    </w:p>
    <w:p w:rsidR="006B53CF" w:rsidRDefault="006B53CF" w:rsidP="006B53CF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........................................................                       ...........................................................</w:t>
      </w:r>
    </w:p>
    <w:p w:rsidR="006B53CF" w:rsidRPr="00542ABB" w:rsidRDefault="006B53CF" w:rsidP="006B53CF">
      <w:pPr>
        <w:pStyle w:val="Tekstpodstawowy"/>
        <w:ind w:right="-468"/>
        <w:rPr>
          <w:rFonts w:ascii="Tahoma" w:hAnsi="Tahoma" w:cs="Tahoma"/>
          <w:bCs/>
          <w:i/>
          <w:sz w:val="20"/>
          <w:szCs w:val="20"/>
        </w:rPr>
      </w:pPr>
      <w:r w:rsidRPr="00542ABB">
        <w:rPr>
          <w:rFonts w:ascii="Tahoma" w:hAnsi="Tahoma" w:cs="Tahoma"/>
          <w:bCs/>
          <w:i/>
          <w:sz w:val="20"/>
          <w:szCs w:val="20"/>
        </w:rPr>
        <w:t xml:space="preserve">           </w:t>
      </w:r>
      <w:r>
        <w:rPr>
          <w:rFonts w:ascii="Tahoma" w:hAnsi="Tahoma" w:cs="Tahoma"/>
          <w:bCs/>
          <w:i/>
          <w:sz w:val="20"/>
          <w:szCs w:val="20"/>
        </w:rPr>
        <w:t xml:space="preserve">     </w:t>
      </w:r>
      <w:r w:rsidRPr="00542ABB">
        <w:rPr>
          <w:rFonts w:ascii="Tahoma" w:hAnsi="Tahoma" w:cs="Tahoma"/>
          <w:bCs/>
          <w:i/>
          <w:sz w:val="20"/>
          <w:szCs w:val="20"/>
        </w:rPr>
        <w:t>Wincen</w:t>
      </w:r>
      <w:r>
        <w:rPr>
          <w:rFonts w:ascii="Tahoma" w:hAnsi="Tahoma" w:cs="Tahoma"/>
          <w:bCs/>
          <w:i/>
          <w:sz w:val="20"/>
          <w:szCs w:val="20"/>
        </w:rPr>
        <w:t>ty Krawczyk</w:t>
      </w:r>
      <w:r>
        <w:rPr>
          <w:rFonts w:ascii="Tahoma" w:hAnsi="Tahoma" w:cs="Tahoma"/>
          <w:bCs/>
          <w:i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ab/>
        <w:t xml:space="preserve">     </w:t>
      </w:r>
      <w:r w:rsidRPr="00542ABB">
        <w:rPr>
          <w:rFonts w:ascii="Tahoma" w:hAnsi="Tahoma" w:cs="Tahoma"/>
          <w:bCs/>
          <w:i/>
          <w:sz w:val="20"/>
          <w:szCs w:val="20"/>
        </w:rPr>
        <w:t>Jan Drozdowski</w:t>
      </w:r>
    </w:p>
    <w:p w:rsidR="006B53CF" w:rsidRDefault="006B53CF" w:rsidP="0003780D">
      <w:pPr>
        <w:spacing w:after="0"/>
        <w:jc w:val="both"/>
        <w:rPr>
          <w:rFonts w:ascii="Tahoma" w:hAnsi="Tahoma" w:cs="Tahoma"/>
        </w:rPr>
      </w:pPr>
    </w:p>
    <w:sectPr w:rsidR="006B53CF" w:rsidSect="00EB6D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970"/>
    <w:multiLevelType w:val="hybridMultilevel"/>
    <w:tmpl w:val="679A10B2"/>
    <w:lvl w:ilvl="0" w:tplc="04150011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1C132D9C"/>
    <w:multiLevelType w:val="hybridMultilevel"/>
    <w:tmpl w:val="614C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F3E23"/>
    <w:multiLevelType w:val="hybridMultilevel"/>
    <w:tmpl w:val="BFD86408"/>
    <w:lvl w:ilvl="0" w:tplc="18A61602">
      <w:start w:val="1"/>
      <w:numFmt w:val="decimal"/>
      <w:lvlText w:val="%1."/>
      <w:lvlJc w:val="left"/>
      <w:pPr>
        <w:ind w:left="177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C685D01"/>
    <w:multiLevelType w:val="hybridMultilevel"/>
    <w:tmpl w:val="EF84517C"/>
    <w:lvl w:ilvl="0" w:tplc="81D67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86E04"/>
    <w:multiLevelType w:val="hybridMultilevel"/>
    <w:tmpl w:val="8B9C5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6A74"/>
    <w:multiLevelType w:val="hybridMultilevel"/>
    <w:tmpl w:val="AB883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B05EA"/>
    <w:multiLevelType w:val="hybridMultilevel"/>
    <w:tmpl w:val="ED78C676"/>
    <w:lvl w:ilvl="0" w:tplc="0D4C5CA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BF"/>
    <w:rsid w:val="00013EA2"/>
    <w:rsid w:val="0003780D"/>
    <w:rsid w:val="00040796"/>
    <w:rsid w:val="000E6C91"/>
    <w:rsid w:val="001C73DD"/>
    <w:rsid w:val="002411C3"/>
    <w:rsid w:val="002E35DD"/>
    <w:rsid w:val="003C64B1"/>
    <w:rsid w:val="003E558E"/>
    <w:rsid w:val="00432679"/>
    <w:rsid w:val="005258F3"/>
    <w:rsid w:val="0053361F"/>
    <w:rsid w:val="005502E1"/>
    <w:rsid w:val="005B0400"/>
    <w:rsid w:val="005E67F0"/>
    <w:rsid w:val="005E7C1C"/>
    <w:rsid w:val="00614470"/>
    <w:rsid w:val="00676F5D"/>
    <w:rsid w:val="006A3945"/>
    <w:rsid w:val="006B53CF"/>
    <w:rsid w:val="006C69EC"/>
    <w:rsid w:val="00706005"/>
    <w:rsid w:val="007625B2"/>
    <w:rsid w:val="008116CE"/>
    <w:rsid w:val="008B17EF"/>
    <w:rsid w:val="008B31A6"/>
    <w:rsid w:val="008D5AAC"/>
    <w:rsid w:val="008F7650"/>
    <w:rsid w:val="009556BF"/>
    <w:rsid w:val="00AB0CD9"/>
    <w:rsid w:val="00AE530F"/>
    <w:rsid w:val="00B140E6"/>
    <w:rsid w:val="00BC5497"/>
    <w:rsid w:val="00BE0D23"/>
    <w:rsid w:val="00C8358C"/>
    <w:rsid w:val="00E95D1D"/>
    <w:rsid w:val="00EB6DD4"/>
    <w:rsid w:val="00EF5F92"/>
    <w:rsid w:val="00EF6FE6"/>
    <w:rsid w:val="00F820B4"/>
    <w:rsid w:val="00FB1855"/>
    <w:rsid w:val="00FC4BF6"/>
    <w:rsid w:val="00FD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6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3D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B53C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3CF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6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3D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B53C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3C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Agnieszka Parzuchowska</cp:lastModifiedBy>
  <cp:revision>8</cp:revision>
  <dcterms:created xsi:type="dcterms:W3CDTF">2017-09-20T09:35:00Z</dcterms:created>
  <dcterms:modified xsi:type="dcterms:W3CDTF">2017-09-25T10:28:00Z</dcterms:modified>
</cp:coreProperties>
</file>